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46" w:rsidRPr="00404CDB" w:rsidRDefault="00876846" w:rsidP="00876846">
      <w:pPr>
        <w:rPr>
          <w:lang w:val="kk-KZ"/>
        </w:rPr>
      </w:pPr>
    </w:p>
    <w:p w:rsidR="00876846" w:rsidRDefault="008F1C07" w:rsidP="0087684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ab/>
        <w:t>ТЕМЫ ПРАКТИЧЕСКИХ ЗАНЯТИЙ</w:t>
      </w:r>
    </w:p>
    <w:p w:rsidR="00876846" w:rsidRDefault="00876846" w:rsidP="00876846">
      <w:pPr>
        <w:rPr>
          <w:b/>
          <w:bCs/>
          <w:lang w:val="kk-KZ"/>
        </w:rPr>
      </w:pPr>
      <w:r>
        <w:rPr>
          <w:b/>
          <w:bCs/>
          <w:lang w:val="kk-KZ"/>
        </w:rPr>
        <w:t>№ 1 - МОДУЛЬ</w:t>
      </w:r>
    </w:p>
    <w:p w:rsidR="00876846" w:rsidRDefault="00876846" w:rsidP="00876846">
      <w:pPr>
        <w:rPr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9"/>
        <w:gridCol w:w="2240"/>
        <w:gridCol w:w="10"/>
        <w:gridCol w:w="1970"/>
        <w:gridCol w:w="10"/>
        <w:gridCol w:w="1970"/>
        <w:gridCol w:w="10"/>
        <w:gridCol w:w="1980"/>
        <w:gridCol w:w="720"/>
      </w:tblGrid>
      <w:tr w:rsidR="00876846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876846" w:rsidRDefault="00876846" w:rsidP="00876846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0" w:type="dxa"/>
          </w:tcPr>
          <w:p w:rsidR="00876846" w:rsidRDefault="00876846" w:rsidP="0087684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</w:tcPr>
          <w:p w:rsidR="00876846" w:rsidRDefault="00876846" w:rsidP="0087684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numPr>
                <w:ilvl w:val="0"/>
                <w:numId w:val="1"/>
              </w:numPr>
              <w:tabs>
                <w:tab w:val="clear" w:pos="1650"/>
                <w:tab w:val="num" w:pos="165"/>
              </w:tabs>
              <w:ind w:left="-10" w:firstLine="180"/>
              <w:jc w:val="both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Salutations. </w:t>
            </w:r>
            <w:proofErr w:type="spellStart"/>
            <w:r>
              <w:rPr>
                <w:i w:val="0"/>
                <w:sz w:val="24"/>
                <w:lang w:val="en-US"/>
              </w:rPr>
              <w:t>Présentation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Les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 “s` </w:t>
            </w:r>
            <w:proofErr w:type="spellStart"/>
            <w:r>
              <w:rPr>
                <w:lang w:val="en-US"/>
              </w:rPr>
              <w:t>appeler</w:t>
            </w:r>
            <w:proofErr w:type="spellEnd"/>
            <w:r>
              <w:rPr>
                <w:lang w:val="en-US"/>
              </w:rPr>
              <w:t xml:space="preserve">”, 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Questions: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Alphabet 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Premiers </w:t>
            </w:r>
            <w:proofErr w:type="spellStart"/>
            <w:r>
              <w:rPr>
                <w:lang w:val="en-US"/>
              </w:rPr>
              <w:t>mots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être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comprendre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parler</w:t>
            </w:r>
            <w:proofErr w:type="spellEnd"/>
            <w:r>
              <w:rPr>
                <w:lang w:val="en-US"/>
              </w:rPr>
              <w:t>”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Négation</w:t>
            </w:r>
            <w:proofErr w:type="spellEnd"/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 xml:space="preserve">- Qui est-ce que c`est? 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- Qu` est-ce que vous faites?</w:t>
            </w:r>
          </w:p>
        </w:tc>
        <w:tc>
          <w:tcPr>
            <w:tcW w:w="1980" w:type="dxa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Consonnes</w:t>
            </w:r>
            <w:proofErr w:type="spellEnd"/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Information sur l`identité et l`état civil.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: “aimer”, 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 xml:space="preserve">1. La profession 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Présentation de qn.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e – ε]</w:t>
            </w: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 Tout nouveau, tout beau p. 6 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groupe du nom – masculin ou feminin.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Jours, mois, nombres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Fiche d`inscription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Infidélité</w:t>
            </w:r>
            <w:proofErr w:type="spellEnd"/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09" w:type="dxa"/>
            <w:vMerge w:val="restart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9" w:type="dxa"/>
            <w:gridSpan w:val="3"/>
            <w:vMerge w:val="restart"/>
          </w:tcPr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Les homes sont difficiles. P 14.</w:t>
            </w:r>
          </w:p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Les articles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Caractériser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Demander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y – u]</w:t>
            </w: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909" w:type="dxa"/>
            <w:vMerge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  <w:vMerge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Le groupe du nom – singulier ou pluriel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Répondre</w:t>
            </w:r>
            <w:proofErr w:type="spellEnd"/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876846" w:rsidRDefault="00876846" w:rsidP="00876846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</w:rPr>
              <w:t>Ma</w:t>
            </w:r>
            <w:proofErr w:type="spellEnd"/>
            <w:r>
              <w:rPr>
                <w:i w:val="0"/>
                <w:sz w:val="24"/>
              </w:rPr>
              <w:t xml:space="preserve"> </w:t>
            </w:r>
            <w:proofErr w:type="spellStart"/>
            <w:r>
              <w:rPr>
                <w:i w:val="0"/>
                <w:sz w:val="24"/>
              </w:rPr>
              <w:t>famille</w:t>
            </w:r>
            <w:proofErr w:type="spellEnd"/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L`inferrogation et la négation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Dis-moi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proofErr w:type="spellStart"/>
            <w:r>
              <w:rPr>
                <w:i w:val="0"/>
                <w:sz w:val="24"/>
                <w:lang w:val="de-DE"/>
              </w:rPr>
              <w:t>Vive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 la </w:t>
            </w:r>
            <w:proofErr w:type="spellStart"/>
            <w:r>
              <w:rPr>
                <w:i w:val="0"/>
                <w:sz w:val="24"/>
                <w:lang w:val="de-DE"/>
              </w:rPr>
              <w:t>liberté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P.22 </w:t>
            </w:r>
          </w:p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Verbes: aller-venir - faire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Prépositions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loisirs</w:t>
            </w:r>
            <w:proofErr w:type="spellEnd"/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[Ѕ – </w:t>
            </w:r>
            <w:r>
              <w:rPr>
                <w:lang w:val="kk-KZ"/>
              </w:rPr>
              <w:t>з</w:t>
            </w:r>
            <w:r>
              <w:rPr>
                <w:lang w:val="en-US"/>
              </w:rPr>
              <w:t>]</w:t>
            </w: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biographie</w:t>
            </w:r>
            <w:proofErr w:type="spellEnd"/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present de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Les gouts et les préférences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L`indicatif</w:t>
            </w:r>
            <w:proofErr w:type="spellEnd"/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18" w:type="dxa"/>
            <w:gridSpan w:val="2"/>
          </w:tcPr>
          <w:p w:rsidR="00876846" w:rsidRDefault="00876846" w:rsidP="00876846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VII </w:t>
            </w:r>
          </w:p>
          <w:p w:rsidR="00876846" w:rsidRDefault="00876846" w:rsidP="00876846">
            <w:pPr>
              <w:jc w:val="both"/>
              <w:rPr>
                <w:lang w:val="kk-KZ"/>
              </w:rPr>
            </w:pPr>
          </w:p>
        </w:tc>
        <w:tc>
          <w:tcPr>
            <w:tcW w:w="2240" w:type="dxa"/>
          </w:tcPr>
          <w:p w:rsidR="00876846" w:rsidRDefault="00876846" w:rsidP="008768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</w:t>
            </w:r>
          </w:p>
          <w:p w:rsidR="00876846" w:rsidRDefault="00876846" w:rsidP="00876846">
            <w:pPr>
              <w:jc w:val="both"/>
              <w:rPr>
                <w:lang w:val="kk-KZ"/>
              </w:rPr>
            </w:pP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rPr>
                <w:lang w:val="fr-FR"/>
              </w:rPr>
            </w:pPr>
            <w:r w:rsidRPr="006E7898">
              <w:rPr>
                <w:lang w:val="fr-FR"/>
              </w:rPr>
              <w:t>La conjugaison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des verbes(III)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  <w:p w:rsidR="00876846" w:rsidRDefault="00876846" w:rsidP="00876846">
            <w:pPr>
              <w:jc w:val="both"/>
              <w:rPr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876846" w:rsidRDefault="00876846" w:rsidP="00876846">
            <w:pPr>
              <w:rPr>
                <w:lang w:val="kk-KZ"/>
              </w:rPr>
            </w:pPr>
          </w:p>
          <w:p w:rsidR="00876846" w:rsidRDefault="00876846" w:rsidP="00876846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fr-FR"/>
              </w:rPr>
            </w:pPr>
          </w:p>
          <w:p w:rsidR="00876846" w:rsidRDefault="00876846" w:rsidP="0087684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108" w:type="dxa"/>
            <w:gridSpan w:val="9"/>
          </w:tcPr>
          <w:p w:rsidR="00876846" w:rsidRPr="006E7898" w:rsidRDefault="00876846" w:rsidP="00876846">
            <w:pPr>
              <w:jc w:val="both"/>
              <w:rPr>
                <w:b/>
                <w:lang w:val="fr-FR"/>
              </w:rPr>
            </w:pPr>
            <w:r>
              <w:rPr>
                <w:lang w:val="fr-FR"/>
              </w:rPr>
              <w:t xml:space="preserve">  </w:t>
            </w: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      Travail de controle ( lexico-grammatical)</w:t>
            </w: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L`heure c`est l`heure. </w:t>
            </w:r>
            <w:r>
              <w:rPr>
                <w:i w:val="0"/>
                <w:sz w:val="24"/>
              </w:rPr>
              <w:t>P.34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passé </w:t>
            </w:r>
            <w:proofErr w:type="spellStart"/>
            <w:r>
              <w:rPr>
                <w:lang w:val="en-US"/>
              </w:rPr>
              <w:t>composé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Situation </w:t>
            </w:r>
            <w:proofErr w:type="spellStart"/>
            <w:r>
              <w:rPr>
                <w:lang w:val="en-US"/>
              </w:rPr>
              <w:t>daus</w:t>
            </w:r>
            <w:proofErr w:type="spellEnd"/>
            <w:r>
              <w:rPr>
                <w:lang w:val="en-US"/>
              </w:rPr>
              <w:t xml:space="preserve"> le temps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[œ – ε – o]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[y]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Participe</w:t>
            </w:r>
            <w:proofErr w:type="spellEnd"/>
            <w:r>
              <w:rPr>
                <w:lang w:val="en-US"/>
              </w:rPr>
              <w:t xml:space="preserve"> passé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moment de la journée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Philosophie</w:t>
            </w:r>
            <w:proofErr w:type="spellEnd"/>
            <w:r>
              <w:rPr>
                <w:lang w:val="en-US"/>
              </w:rPr>
              <w:t xml:space="preserve">”. </w:t>
            </w:r>
            <w:r>
              <w:rPr>
                <w:lang w:val="en-US"/>
              </w:rPr>
              <w:br/>
              <w:t>P. 39</w:t>
            </w: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IX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Elle va revoir sa Normandie. </w:t>
            </w:r>
            <w:r>
              <w:rPr>
                <w:i w:val="0"/>
                <w:sz w:val="24"/>
                <w:lang w:val="en-US"/>
              </w:rPr>
              <w:t>Ville. P. 42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possessifs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localiser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[ã – õ] 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démonstratifs</w:t>
            </w:r>
            <w:proofErr w:type="spellEnd"/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s`orienter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Catastrophe</w:t>
            </w: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gridSpan w:val="3"/>
          </w:tcPr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Mettez – vous d`accord!</w:t>
            </w:r>
          </w:p>
          <w:p w:rsidR="00876846" w:rsidRDefault="00876846" w:rsidP="00876846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P. 50. </w:t>
            </w:r>
            <w:proofErr w:type="spellStart"/>
            <w:r>
              <w:rPr>
                <w:i w:val="0"/>
                <w:sz w:val="24"/>
              </w:rPr>
              <w:t>Almaty</w:t>
            </w:r>
            <w:proofErr w:type="spellEnd"/>
            <w:r>
              <w:rPr>
                <w:i w:val="0"/>
                <w:sz w:val="24"/>
              </w:rPr>
              <w:t xml:space="preserve">, </w:t>
            </w:r>
            <w:proofErr w:type="spellStart"/>
            <w:r>
              <w:rPr>
                <w:i w:val="0"/>
                <w:sz w:val="24"/>
              </w:rPr>
              <w:t>Paris</w:t>
            </w:r>
            <w:proofErr w:type="spellEnd"/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conjugaison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pronominale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La vie quotidienne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Donner son opinion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L`impératif des verbes pronominaux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Le mouvement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l`enchainement des idées</w:t>
            </w:r>
          </w:p>
        </w:tc>
        <w:tc>
          <w:tcPr>
            <w:tcW w:w="1980" w:type="dxa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Trois visages de l`aventure. </w:t>
            </w:r>
            <w:r>
              <w:rPr>
                <w:i w:val="0"/>
                <w:sz w:val="24"/>
              </w:rPr>
              <w:t>P.62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Le passé composé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L`imparfait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Décrire les personnes.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corps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[p – b –v]</w:t>
            </w:r>
          </w:p>
          <w:p w:rsidR="00876846" w:rsidRDefault="00876846" w:rsidP="00876846">
            <w:pPr>
              <w:jc w:val="both"/>
              <w:rPr>
                <w:lang w:val="de-DE"/>
              </w:rPr>
            </w:pPr>
          </w:p>
          <w:p w:rsidR="00876846" w:rsidRDefault="00876846" w:rsidP="00876846">
            <w:pPr>
              <w:jc w:val="both"/>
              <w:rPr>
                <w:lang w:val="de-DE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876846" w:rsidRDefault="00876846" w:rsidP="00876846">
            <w:pPr>
              <w:rPr>
                <w:lang w:val="de-DE"/>
              </w:rPr>
            </w:pPr>
          </w:p>
          <w:p w:rsidR="00876846" w:rsidRDefault="00876846" w:rsidP="00876846">
            <w:pPr>
              <w:jc w:val="both"/>
              <w:rPr>
                <w:lang w:val="de-DE"/>
              </w:rPr>
            </w:pP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Emploi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temps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Les qualités et les défauts</w:t>
            </w:r>
          </w:p>
        </w:tc>
        <w:tc>
          <w:tcPr>
            <w:tcW w:w="1980" w:type="dxa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</w:p>
          <w:p w:rsidR="00876846" w:rsidRDefault="00876846" w:rsidP="008768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Proverbes</w:t>
            </w:r>
            <w:proofErr w:type="spellEnd"/>
            <w:r>
              <w:rPr>
                <w:lang w:val="de-DE"/>
              </w:rPr>
              <w:t xml:space="preserve">. </w:t>
            </w:r>
            <w:r>
              <w:rPr>
                <w:lang w:val="kk-KZ"/>
              </w:rPr>
              <w:br/>
            </w:r>
            <w:r>
              <w:rPr>
                <w:lang w:val="de-DE"/>
              </w:rPr>
              <w:t>P. 67</w:t>
            </w:r>
          </w:p>
        </w:tc>
        <w:tc>
          <w:tcPr>
            <w:tcW w:w="720" w:type="dxa"/>
          </w:tcPr>
          <w:p w:rsidR="00876846" w:rsidRDefault="00876846" w:rsidP="00876846">
            <w:pPr>
              <w:rPr>
                <w:lang w:val="de-DE"/>
              </w:rPr>
            </w:pPr>
          </w:p>
          <w:p w:rsidR="00876846" w:rsidRDefault="00876846" w:rsidP="008768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gridSpan w:val="3"/>
          </w:tcPr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 A moi, Auvergne! Ma ville natale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L`article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partitif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aliments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[R] – [L]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mots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quantité</w:t>
            </w:r>
            <w:proofErr w:type="spellEnd"/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Manger et </w:t>
            </w:r>
            <w:proofErr w:type="spellStart"/>
            <w:r>
              <w:rPr>
                <w:lang w:val="en-US"/>
              </w:rPr>
              <w:t>boire</w:t>
            </w:r>
            <w:proofErr w:type="spellEnd"/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Phases à </w:t>
            </w:r>
            <w:proofErr w:type="spellStart"/>
            <w:r>
              <w:rPr>
                <w:lang w:val="en-US"/>
              </w:rPr>
              <w:t>imiter</w:t>
            </w:r>
            <w:proofErr w:type="spellEnd"/>
            <w:r>
              <w:rPr>
                <w:lang w:val="en-US"/>
              </w:rPr>
              <w:t>. P. 75</w:t>
            </w: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gridSpan w:val="3"/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Récit de voyage. P. 78. Paris.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 w:val="0"/>
                    <w:sz w:val="24"/>
                    <w:lang w:val="en-US"/>
                  </w:rPr>
                  <w:t>Lille</w:t>
                </w:r>
              </w:smartTag>
            </w:smartTag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Situation daus le temps, durée et succession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Pour d`écrire et caractériser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Parler du temps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Racouter un incident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Pour </w:t>
            </w:r>
            <w:proofErr w:type="spellStart"/>
            <w:r>
              <w:rPr>
                <w:lang w:val="en-US"/>
              </w:rPr>
              <w:t>o`informer</w:t>
            </w:r>
            <w:proofErr w:type="spellEnd"/>
          </w:p>
        </w:tc>
        <w:tc>
          <w:tcPr>
            <w:tcW w:w="1980" w:type="dxa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[</w:t>
            </w:r>
            <w:r>
              <w:rPr>
                <w:lang w:val="en-US"/>
              </w:rPr>
              <w:t>ε</w:t>
            </w:r>
            <w:r w:rsidRPr="006E7898">
              <w:rPr>
                <w:lang w:val="fr-FR"/>
              </w:rPr>
              <w:t xml:space="preserve"> – œ]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Racouter un incident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Pour s`informer</w:t>
            </w: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gridSpan w:val="3"/>
          </w:tcPr>
          <w:p w:rsidR="00876846" w:rsidRPr="006E7898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Les affaires marchent. P. 90. Ma journée de travaille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progressif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L`enterprise</w:t>
            </w:r>
          </w:p>
          <w:p w:rsidR="00876846" w:rsidRDefault="00876846" w:rsidP="00876846">
            <w:pPr>
              <w:jc w:val="both"/>
              <w:rPr>
                <w:lang w:val="fr-FR"/>
              </w:rPr>
            </w:pP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[t – d]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76846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909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2259" w:type="dxa"/>
            <w:gridSpan w:val="3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</w:t>
            </w:r>
          </w:p>
        </w:tc>
        <w:tc>
          <w:tcPr>
            <w:tcW w:w="1980" w:type="dxa"/>
            <w:gridSpan w:val="2"/>
          </w:tcPr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Passé recent Futur proche</w:t>
            </w:r>
          </w:p>
          <w:p w:rsidR="00876846" w:rsidRPr="006E7898" w:rsidRDefault="00876846" w:rsidP="0087684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fréquence et la continuité</w:t>
            </w:r>
          </w:p>
        </w:tc>
        <w:tc>
          <w:tcPr>
            <w:tcW w:w="1980" w:type="dxa"/>
            <w:gridSpan w:val="2"/>
          </w:tcPr>
          <w:p w:rsidR="00876846" w:rsidRDefault="00876846" w:rsidP="00876846">
            <w:pPr>
              <w:jc w:val="both"/>
              <w:rPr>
                <w:lang w:val="fr-FR"/>
              </w:rPr>
            </w:pPr>
          </w:p>
          <w:p w:rsidR="00876846" w:rsidRDefault="00876846" w:rsidP="0087684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L`emploi en France</w:t>
            </w:r>
          </w:p>
        </w:tc>
        <w:tc>
          <w:tcPr>
            <w:tcW w:w="198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Phrases à </w:t>
            </w:r>
            <w:proofErr w:type="spellStart"/>
            <w:r>
              <w:rPr>
                <w:lang w:val="en-US"/>
              </w:rPr>
              <w:t>articuler</w:t>
            </w:r>
            <w:proofErr w:type="spellEnd"/>
            <w:r>
              <w:rPr>
                <w:lang w:val="en-US"/>
              </w:rPr>
              <w:t>. P. 95.</w:t>
            </w:r>
          </w:p>
        </w:tc>
        <w:tc>
          <w:tcPr>
            <w:tcW w:w="720" w:type="dxa"/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</w:tc>
      </w:tr>
    </w:tbl>
    <w:p w:rsidR="00876846" w:rsidRDefault="00876846" w:rsidP="00876846">
      <w:pPr>
        <w:rPr>
          <w:lang w:val="en-US"/>
        </w:rPr>
      </w:pPr>
      <w:r>
        <w:rPr>
          <w:b/>
          <w:bCs/>
          <w:lang w:val="en-US"/>
        </w:rPr>
        <w:t>4</w:t>
      </w:r>
      <w:r>
        <w:rPr>
          <w:b/>
          <w:bCs/>
          <w:lang w:val="kk-KZ"/>
        </w:rPr>
        <w:t xml:space="preserve"> семестр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8"/>
        <w:gridCol w:w="2258"/>
        <w:gridCol w:w="1980"/>
        <w:gridCol w:w="1980"/>
        <w:gridCol w:w="1982"/>
        <w:gridCol w:w="720"/>
      </w:tblGrid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Un après – midi à problemes. </w:t>
            </w:r>
            <w:r>
              <w:rPr>
                <w:i w:val="0"/>
                <w:sz w:val="24"/>
                <w:lang w:val="en-US"/>
              </w:rPr>
              <w:t>P. 98.</w:t>
            </w:r>
          </w:p>
          <w:p w:rsidR="00876846" w:rsidRDefault="00876846" w:rsidP="00876846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Les pronoms complements directs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L`impératif des pronoms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Vouloiz.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Pouvoiz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Obligation et interdiction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Réussites et échecs.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fr-FR"/>
              </w:rPr>
            </w:pPr>
            <w:r>
              <w:rPr>
                <w:lang w:val="fr-FR"/>
              </w:rPr>
              <w:t>[k – g]</w:t>
            </w:r>
          </w:p>
          <w:p w:rsidR="00876846" w:rsidRDefault="00876846" w:rsidP="00876846">
            <w:pPr>
              <w:rPr>
                <w:lang w:val="fr-FR"/>
              </w:rPr>
            </w:pPr>
          </w:p>
          <w:p w:rsidR="00876846" w:rsidRDefault="00876846" w:rsidP="00876846">
            <w:pPr>
              <w:rPr>
                <w:lang w:val="fr-FR"/>
              </w:rPr>
            </w:pPr>
          </w:p>
          <w:p w:rsidR="00876846" w:rsidRDefault="00876846" w:rsidP="00876846">
            <w:pPr>
              <w:rPr>
                <w:lang w:val="fr-FR"/>
              </w:rPr>
            </w:pPr>
          </w:p>
          <w:p w:rsidR="00876846" w:rsidRDefault="00876846" w:rsidP="00876846">
            <w:pPr>
              <w:rPr>
                <w:lang w:val="fr-FR"/>
              </w:rPr>
            </w:pPr>
            <w:r>
              <w:rPr>
                <w:lang w:val="fr-FR"/>
              </w:rPr>
              <w:t>Poème.</w:t>
            </w:r>
          </w:p>
          <w:p w:rsidR="00876846" w:rsidRDefault="00876846" w:rsidP="00876846">
            <w:pPr>
              <w:rPr>
                <w:lang w:val="fr-FR"/>
              </w:rPr>
            </w:pPr>
            <w:r>
              <w:rPr>
                <w:lang w:val="fr-FR"/>
              </w:rPr>
              <w:t>Voyage dans la lune. P. 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BB0127" w:rsidRDefault="00876846" w:rsidP="00876846">
            <w:r>
              <w:t>3</w:t>
            </w:r>
          </w:p>
        </w:tc>
      </w:tr>
      <w:tr w:rsidR="00876846">
        <w:trPr>
          <w:trHeight w:val="1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Tout est bien qui finit bien. </w:t>
            </w:r>
            <w:r>
              <w:rPr>
                <w:i w:val="0"/>
                <w:sz w:val="24"/>
                <w:lang w:val="en-US"/>
              </w:rPr>
              <w:t>P. 106.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Les pronoms complements indirects de personnes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La forme negative, le PC et l`impérativ des pronoms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1. Les échanges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2. Déplacements avec personnes ou objets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La supposition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876846" w:rsidRDefault="00876846" w:rsidP="0087684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</w:p>
          <w:p w:rsidR="00876846" w:rsidRPr="00BB0127" w:rsidRDefault="00876846" w:rsidP="00876846">
            <w:r>
              <w:t>3</w:t>
            </w:r>
          </w:p>
        </w:tc>
      </w:tr>
      <w:tr w:rsidR="00876846">
        <w:trPr>
          <w:trHeight w:val="119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Aux </w:t>
            </w:r>
            <w:proofErr w:type="spellStart"/>
            <w:r>
              <w:rPr>
                <w:i w:val="0"/>
                <w:sz w:val="24"/>
                <w:lang w:val="en-US"/>
              </w:rPr>
              <w:t>armes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citoyens</w:t>
            </w:r>
            <w:proofErr w:type="spellEnd"/>
            <w:r>
              <w:rPr>
                <w:i w:val="0"/>
                <w:sz w:val="24"/>
                <w:lang w:val="en-US"/>
              </w:rPr>
              <w:t>! P.118.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L`expression</w:t>
            </w:r>
            <w:proofErr w:type="spellEnd"/>
            <w:r>
              <w:rPr>
                <w:lang w:val="en-US"/>
              </w:rPr>
              <w:t xml:space="preserve"> du future</w:t>
            </w: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L`éducation</w:t>
            </w:r>
          </w:p>
          <w:p w:rsidR="00876846" w:rsidRPr="00BB0127" w:rsidRDefault="00876846" w:rsidP="00876846">
            <w:pPr>
              <w:rPr>
                <w:lang w:val="fr-FR"/>
              </w:rPr>
            </w:pPr>
            <w:r w:rsidRPr="00BB0127">
              <w:rPr>
                <w:lang w:val="fr-FR"/>
              </w:rPr>
              <w:t>L`école maternelle-l`école primaire-le college</w:t>
            </w:r>
          </w:p>
          <w:p w:rsidR="00876846" w:rsidRPr="00BB0127" w:rsidRDefault="00876846" w:rsidP="00876846">
            <w:pPr>
              <w:rPr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r>
              <w:t>3</w:t>
            </w:r>
          </w:p>
          <w:p w:rsidR="00876846" w:rsidRDefault="00876846" w:rsidP="00876846"/>
          <w:p w:rsidR="00876846" w:rsidRDefault="00876846" w:rsidP="00876846"/>
          <w:p w:rsidR="00876846" w:rsidRDefault="00876846" w:rsidP="00876846"/>
          <w:p w:rsidR="00876846" w:rsidRPr="00BB0127" w:rsidRDefault="00876846" w:rsidP="00876846">
            <w:r>
              <w:t>2</w:t>
            </w:r>
          </w:p>
        </w:tc>
      </w:tr>
      <w:tr w:rsidR="00876846">
        <w:trPr>
          <w:trHeight w:val="153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Resfriction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excehtion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BB0127" w:rsidRDefault="00876846" w:rsidP="00876846">
            <w:pPr>
              <w:rPr>
                <w:lang w:val="fr-FR"/>
              </w:rPr>
            </w:pPr>
            <w:r w:rsidRPr="00BB0127">
              <w:rPr>
                <w:lang w:val="fr-FR"/>
              </w:rPr>
              <w:t>Le lycée – l`euseignement professionnel – les écoles supérieures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Terminaisons</w:t>
            </w:r>
            <w:proofErr w:type="spellEnd"/>
            <w:r>
              <w:rPr>
                <w:lang w:val="en-US"/>
              </w:rPr>
              <w:t xml:space="preserve"> du future. P.123.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r>
              <w:t>3</w:t>
            </w:r>
          </w:p>
          <w:p w:rsidR="00876846" w:rsidRDefault="00876846" w:rsidP="00876846"/>
          <w:p w:rsidR="00876846" w:rsidRDefault="00876846" w:rsidP="00876846"/>
          <w:p w:rsidR="00876846" w:rsidRDefault="00876846" w:rsidP="00876846"/>
          <w:p w:rsidR="00876846" w:rsidRPr="00BB0127" w:rsidRDefault="00876846" w:rsidP="00876846">
            <w:r>
              <w:t>2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Qui ne risqué rien n` a rien. </w:t>
            </w:r>
            <w:r>
              <w:rPr>
                <w:i w:val="0"/>
                <w:sz w:val="24"/>
                <w:lang w:val="en-US"/>
              </w:rPr>
              <w:t>P. 126.</w:t>
            </w:r>
          </w:p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Les </w:t>
            </w:r>
            <w:proofErr w:type="spellStart"/>
            <w:r>
              <w:rPr>
                <w:i w:val="0"/>
                <w:sz w:val="24"/>
                <w:lang w:val="en-US"/>
              </w:rPr>
              <w:t>saisons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“En”, pronom de quantité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1. “En, y” complements indirects de choses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2. Assez (de) – trop de-pas assez (de)…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saisons</w:t>
            </w:r>
            <w:proofErr w:type="spellEnd"/>
          </w:p>
          <w:p w:rsidR="00876846" w:rsidRDefault="00876846" w:rsidP="0087684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/>
          <w:p w:rsidR="00876846" w:rsidRDefault="00876846" w:rsidP="00876846">
            <w:r>
              <w:t>3</w:t>
            </w:r>
          </w:p>
          <w:p w:rsidR="00876846" w:rsidRDefault="00876846" w:rsidP="00876846"/>
          <w:p w:rsidR="00876846" w:rsidRDefault="00876846" w:rsidP="00876846"/>
          <w:p w:rsidR="00876846" w:rsidRDefault="00876846" w:rsidP="00876846"/>
          <w:p w:rsidR="00876846" w:rsidRDefault="00876846" w:rsidP="00876846"/>
          <w:p w:rsidR="00876846" w:rsidRPr="00BB0127" w:rsidRDefault="00876846" w:rsidP="00876846">
            <w:r>
              <w:t>2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fortune sourit aux audacieux. </w:t>
            </w:r>
            <w:r w:rsidRPr="00E574C2">
              <w:rPr>
                <w:i w:val="0"/>
                <w:sz w:val="24"/>
                <w:lang w:val="fr-FR"/>
              </w:rPr>
              <w:br/>
            </w:r>
            <w:r>
              <w:rPr>
                <w:i w:val="0"/>
                <w:sz w:val="24"/>
                <w:lang w:val="en-US"/>
              </w:rPr>
              <w:t>P. 134.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Rapporter des paroles. Exprimer une opinion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Faire + verbe à l`infinitif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 xml:space="preserve">Se </w:t>
            </w:r>
            <w:proofErr w:type="spellStart"/>
            <w:r>
              <w:rPr>
                <w:lang w:val="en-US"/>
              </w:rPr>
              <w:t>loger</w:t>
            </w:r>
            <w:proofErr w:type="spellEnd"/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Appartement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[f – v – p]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  <w:r w:rsidRPr="00E574C2">
              <w:rPr>
                <w:lang w:val="fr-FR"/>
              </w:rPr>
              <w:t xml:space="preserve">Phrases à imiter. </w:t>
            </w:r>
            <w:r w:rsidRPr="00E574C2">
              <w:rPr>
                <w:lang w:val="fr-FR"/>
              </w:rPr>
              <w:br/>
            </w:r>
            <w:r>
              <w:rPr>
                <w:lang w:val="en-US"/>
              </w:rPr>
              <w:t>P. 139.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BB0127" w:rsidRDefault="00876846" w:rsidP="00876846">
            <w:r>
              <w:t>3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publicité et nos rêves. </w:t>
            </w:r>
            <w:r>
              <w:rPr>
                <w:i w:val="0"/>
                <w:sz w:val="24"/>
                <w:lang w:val="en-US"/>
              </w:rPr>
              <w:t>P. 146.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Les phrases comparatives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Les phrases superlatives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Les mots, les objiets</w:t>
            </w:r>
          </w:p>
          <w:p w:rsidR="00876846" w:rsidRPr="00E574C2" w:rsidRDefault="00876846" w:rsidP="00876846">
            <w:pPr>
              <w:rPr>
                <w:lang w:val="fr-FR"/>
              </w:rPr>
            </w:pPr>
          </w:p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Nouveaux comportements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rPr>
                <w:lang w:val="fr-FR"/>
              </w:rPr>
            </w:pPr>
            <w:r w:rsidRPr="00E574C2">
              <w:rPr>
                <w:lang w:val="fr-FR"/>
              </w:rPr>
              <w:t>Jeu sur les sons. P.151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r>
              <w:t>3</w:t>
            </w:r>
          </w:p>
          <w:p w:rsidR="00876846" w:rsidRDefault="00876846" w:rsidP="00876846"/>
          <w:p w:rsidR="00876846" w:rsidRDefault="00876846" w:rsidP="00876846"/>
          <w:p w:rsidR="00876846" w:rsidRPr="00BB0127" w:rsidRDefault="00876846" w:rsidP="00876846">
            <w:r>
              <w:t>2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E574C2">
                <w:rPr>
                  <w:i w:val="0"/>
                  <w:sz w:val="24"/>
                  <w:lang w:val="fr-FR"/>
                </w:rPr>
                <w:t>La France</w:t>
              </w:r>
            </w:smartTag>
            <w:r w:rsidRPr="00E574C2">
              <w:rPr>
                <w:i w:val="0"/>
                <w:sz w:val="24"/>
                <w:lang w:val="fr-FR"/>
              </w:rPr>
              <w:t xml:space="preserve"> et le monde. </w:t>
            </w:r>
            <w:r>
              <w:rPr>
                <w:i w:val="0"/>
                <w:sz w:val="24"/>
                <w:lang w:val="en-US"/>
              </w:rPr>
              <w:t>P. 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Le subjonctif</w:t>
            </w: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Subj. des vorbes irrguliors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L`Europe sans frontiêres</w:t>
            </w: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Villes françaises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[u – q – w]</w:t>
            </w: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Poème.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  <w:r w:rsidRPr="00E574C2">
              <w:rPr>
                <w:lang w:val="fr-FR"/>
              </w:rPr>
              <w:t xml:space="preserve">Funèbre. </w:t>
            </w:r>
            <w:r>
              <w:rPr>
                <w:lang w:val="en-US"/>
              </w:rPr>
              <w:t>P.159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BB0127" w:rsidRDefault="00876846" w:rsidP="00876846">
            <w:r>
              <w:t>3</w:t>
            </w: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Default="00876846" w:rsidP="00876846">
            <w:pPr>
              <w:rPr>
                <w:lang w:val="en-US"/>
              </w:rPr>
            </w:pPr>
          </w:p>
          <w:p w:rsidR="00876846" w:rsidRPr="00BB0127" w:rsidRDefault="00876846" w:rsidP="00876846">
            <w:pPr>
              <w:jc w:val="both"/>
            </w:pPr>
          </w:p>
        </w:tc>
      </w:tr>
      <w:tr w:rsidR="00876846" w:rsidRPr="00BB0127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                                    2</w:t>
            </w:r>
          </w:p>
          <w:p w:rsidR="00876846" w:rsidRDefault="00876846" w:rsidP="00876846">
            <w:pPr>
              <w:rPr>
                <w:lang w:val="kk-KZ"/>
              </w:rPr>
            </w:pP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Campagne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lastRenderedPageBreak/>
              <w:t>publicitaire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lastRenderedPageBreak/>
              <w:t xml:space="preserve">Pronoms relatif </w:t>
            </w:r>
            <w:r w:rsidRPr="00E574C2">
              <w:rPr>
                <w:i w:val="0"/>
                <w:sz w:val="24"/>
                <w:lang w:val="fr-FR"/>
              </w:rPr>
              <w:lastRenderedPageBreak/>
              <w:t>simples</w:t>
            </w: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Pronoms relatif composés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Convaincre</w:t>
            </w:r>
            <w:proofErr w:type="spellEnd"/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Argumenter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Onomatopées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lastRenderedPageBreak/>
              <w:t>interjections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</w:p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r>
              <w:lastRenderedPageBreak/>
              <w:t>3</w:t>
            </w:r>
          </w:p>
          <w:p w:rsidR="00876846" w:rsidRDefault="00876846" w:rsidP="00876846"/>
          <w:p w:rsidR="00876846" w:rsidRDefault="00876846" w:rsidP="00876846"/>
          <w:p w:rsidR="00876846" w:rsidRPr="00CB53A5" w:rsidRDefault="00876846" w:rsidP="00876846">
            <w:r>
              <w:t>2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IX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 w:val="0"/>
                    <w:sz w:val="24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>Pronoms possesifs verbes du III gr</w:t>
            </w:r>
            <w:r>
              <w:rPr>
                <w:i w:val="0"/>
                <w:sz w:val="24"/>
                <w:lang w:val="kk-KZ"/>
              </w:rPr>
              <w:t>.</w:t>
            </w:r>
            <w:r w:rsidRPr="00E574C2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Exposer des arguments.</w:t>
            </w:r>
          </w:p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Le vetements et la mode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nasales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</w:pPr>
            <w:r>
              <w:t>3</w:t>
            </w:r>
          </w:p>
          <w:p w:rsidR="00876846" w:rsidRDefault="00876846" w:rsidP="00876846">
            <w:pPr>
              <w:jc w:val="both"/>
            </w:pPr>
          </w:p>
          <w:p w:rsidR="00876846" w:rsidRDefault="00876846" w:rsidP="00876846">
            <w:pPr>
              <w:jc w:val="both"/>
            </w:pPr>
          </w:p>
          <w:p w:rsidR="00876846" w:rsidRPr="00CB53A5" w:rsidRDefault="00876846" w:rsidP="00876846">
            <w:pPr>
              <w:jc w:val="both"/>
            </w:pPr>
            <w:r>
              <w:t>2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La situation géographique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 </w:t>
            </w:r>
            <w:proofErr w:type="spellStart"/>
            <w:r>
              <w:rPr>
                <w:i w:val="0"/>
                <w:sz w:val="24"/>
                <w:lang w:val="en-US"/>
              </w:rPr>
              <w:t>Futur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simple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L`education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L`administration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 14 </w:t>
            </w:r>
            <w:proofErr w:type="spellStart"/>
            <w:r>
              <w:rPr>
                <w:i w:val="0"/>
                <w:sz w:val="24"/>
                <w:lang w:val="en-US"/>
              </w:rPr>
              <w:t>juillet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Poème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876846" w:rsidRDefault="00876846" w:rsidP="00876846"/>
          <w:p w:rsidR="00876846" w:rsidRDefault="00876846" w:rsidP="00876846"/>
          <w:p w:rsidR="00876846" w:rsidRPr="00CB53A5" w:rsidRDefault="00876846" w:rsidP="00876846">
            <w:r>
              <w:t>2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XI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L`économie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L`impartait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</w:p>
          <w:p w:rsidR="00876846" w:rsidRDefault="00876846" w:rsidP="00876846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 communication</w:t>
            </w:r>
          </w:p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technologie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Pour </w:t>
            </w:r>
            <w:proofErr w:type="spellStart"/>
            <w:r>
              <w:rPr>
                <w:i w:val="0"/>
                <w:sz w:val="24"/>
                <w:lang w:val="en-US"/>
              </w:rPr>
              <w:t>toi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mon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amour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876846" w:rsidRDefault="00876846" w:rsidP="00876846"/>
          <w:p w:rsidR="00876846" w:rsidRDefault="00876846" w:rsidP="00876846"/>
          <w:p w:rsidR="00876846" w:rsidRPr="00CB53A5" w:rsidRDefault="00876846" w:rsidP="00876846">
            <w:r>
              <w:t>2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La vie politique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Le Futur dans le passé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La politique conjonction “comme” parce que, car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1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Poème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. </w:t>
            </w:r>
            <w:proofErr w:type="spellStart"/>
            <w:r>
              <w:rPr>
                <w:i w:val="0"/>
                <w:sz w:val="24"/>
                <w:lang w:val="en-US"/>
              </w:rPr>
              <w:t>Dans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notre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876846" w:rsidRDefault="00876846" w:rsidP="00876846"/>
          <w:p w:rsidR="00876846" w:rsidRPr="00CB53A5" w:rsidRDefault="00876846" w:rsidP="00876846">
            <w:r>
              <w:t>2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 w:val="0"/>
                    <w:sz w:val="24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L`Imparfait Formation de l` Imarfait Emploi de limparfait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Verbe “pouvoir Adverbe interrogatif” pourquoi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1"/>
              <w:rPr>
                <w:i w:val="0"/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CB53A5" w:rsidRDefault="00876846" w:rsidP="00876846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</w:tr>
      <w:tr w:rsidR="0087684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Default="00876846" w:rsidP="00876846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situation géographique du Kazakhstan. </w:t>
            </w:r>
            <w:proofErr w:type="spellStart"/>
            <w:r>
              <w:rPr>
                <w:i w:val="0"/>
                <w:sz w:val="24"/>
                <w:lang w:val="en-US"/>
              </w:rPr>
              <w:t>Economie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La vie </w:t>
            </w:r>
            <w:proofErr w:type="spellStart"/>
            <w:r>
              <w:rPr>
                <w:i w:val="0"/>
                <w:sz w:val="24"/>
                <w:lang w:val="en-US"/>
              </w:rPr>
              <w:t>politique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Le Subjonctif Formation du subjonctif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Rencontrer, resevoir, aller, prendre acheter, payer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E574C2" w:rsidRDefault="00876846" w:rsidP="00876846">
            <w:pPr>
              <w:pStyle w:val="1"/>
              <w:rPr>
                <w:i w:val="0"/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6" w:rsidRPr="00CB53A5" w:rsidRDefault="00876846" w:rsidP="00876846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</w:tr>
    </w:tbl>
    <w:p w:rsidR="009C25D1" w:rsidRPr="00876846" w:rsidRDefault="009C25D1" w:rsidP="00876846">
      <w:pPr>
        <w:rPr>
          <w:lang w:val="fr-FR"/>
        </w:rPr>
      </w:pPr>
    </w:p>
    <w:sectPr w:rsidR="009C25D1" w:rsidRPr="00876846" w:rsidSect="009C25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7486"/>
    <w:multiLevelType w:val="hybridMultilevel"/>
    <w:tmpl w:val="774613DE"/>
    <w:lvl w:ilvl="0" w:tplc="C29A28FA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25D1"/>
    <w:rsid w:val="001A4FA0"/>
    <w:rsid w:val="003C4754"/>
    <w:rsid w:val="00515B3B"/>
    <w:rsid w:val="00876846"/>
    <w:rsid w:val="008F1C07"/>
    <w:rsid w:val="009C25D1"/>
    <w:rsid w:val="00C1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846"/>
    <w:rPr>
      <w:sz w:val="24"/>
      <w:szCs w:val="24"/>
    </w:rPr>
  </w:style>
  <w:style w:type="paragraph" w:styleId="1">
    <w:name w:val="heading 1"/>
    <w:basedOn w:val="a"/>
    <w:next w:val="a"/>
    <w:qFormat/>
    <w:rsid w:val="00876846"/>
    <w:pPr>
      <w:keepNext/>
      <w:outlineLvl w:val="0"/>
    </w:pPr>
    <w:rPr>
      <w:rFonts w:eastAsia="Arial Unicode MS"/>
      <w:i/>
      <w:sz w:val="20"/>
      <w:szCs w:val="20"/>
      <w:u w:val="single"/>
    </w:rPr>
  </w:style>
  <w:style w:type="paragraph" w:styleId="6">
    <w:name w:val="heading 6"/>
    <w:basedOn w:val="a"/>
    <w:next w:val="a"/>
    <w:qFormat/>
    <w:rsid w:val="00876846"/>
    <w:pPr>
      <w:keepNext/>
      <w:jc w:val="center"/>
      <w:outlineLvl w:val="5"/>
    </w:pPr>
    <w:rPr>
      <w:b/>
      <w:bCs/>
      <w:lang w:val="kk-KZ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6846"/>
    <w:rPr>
      <w:i/>
      <w:sz w:val="2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ПРАКТИКАЛЫҚ САБАҚТАРДЫҢ  МАЗМҰНЫ</vt:lpstr>
    </vt:vector>
  </TitlesOfParts>
  <Company>Computer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ПРАКТИКАЛЫҚ САБАҚТАРДЫҢ  МАЗМҰНЫ</dc:title>
  <dc:subject/>
  <dc:creator>User</dc:creator>
  <cp:keywords/>
  <cp:lastModifiedBy>Admin</cp:lastModifiedBy>
  <cp:revision>2</cp:revision>
  <dcterms:created xsi:type="dcterms:W3CDTF">2014-06-26T10:16:00Z</dcterms:created>
  <dcterms:modified xsi:type="dcterms:W3CDTF">2014-06-26T10:16:00Z</dcterms:modified>
</cp:coreProperties>
</file>